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474DD3" w14:textId="19F27D35" w:rsidR="00C408D9" w:rsidRPr="00D00E36" w:rsidRDefault="00E80972" w:rsidP="00C408D9">
      <w:pPr>
        <w:spacing w:line="24" w:lineRule="atLeast"/>
        <w:ind w:firstLine="420"/>
        <w:rPr>
          <w:color w:val="FF0000"/>
        </w:rPr>
      </w:pPr>
      <w:bookmarkStart w:id="0" w:name="_Hlk127208864"/>
      <w:r w:rsidRPr="00B4641E">
        <w:rPr>
          <w:color w:val="FF0000"/>
        </w:rPr>
        <w:t xml:space="preserve">Investigating </w:t>
      </w:r>
      <w:r>
        <w:rPr>
          <w:color w:val="FF0000"/>
        </w:rPr>
        <w:t>e</w:t>
      </w:r>
      <w:r w:rsidRPr="004627AE">
        <w:rPr>
          <w:color w:val="FF0000"/>
        </w:rPr>
        <w:t xml:space="preserve">ndocrine disrupting </w:t>
      </w:r>
      <w:r>
        <w:rPr>
          <w:color w:val="FF0000"/>
        </w:rPr>
        <w:t>impact</w:t>
      </w:r>
      <w:r w:rsidRPr="004627AE">
        <w:rPr>
          <w:color w:val="FF0000"/>
        </w:rPr>
        <w:t>s</w:t>
      </w:r>
      <w:r w:rsidR="00057DB9">
        <w:rPr>
          <w:color w:val="FF0000"/>
        </w:rPr>
        <w:t xml:space="preserve"> </w:t>
      </w:r>
      <w:r w:rsidR="00C408D9" w:rsidRPr="00D00E36">
        <w:rPr>
          <w:color w:val="FF0000"/>
        </w:rPr>
        <w:t>of nine disinfection byproduct</w:t>
      </w:r>
      <w:r w:rsidR="001A62BB">
        <w:rPr>
          <w:color w:val="FF0000"/>
        </w:rPr>
        <w:t>s</w:t>
      </w:r>
      <w:r w:rsidR="00C408D9" w:rsidRPr="00D00E36">
        <w:rPr>
          <w:color w:val="FF0000"/>
        </w:rPr>
        <w:t xml:space="preserve"> on human and zebrafish estrogen receptor alpha</w:t>
      </w:r>
    </w:p>
    <w:p w14:paraId="6161321F" w14:textId="77777777" w:rsidR="00F04AF8" w:rsidRPr="00DF3288" w:rsidRDefault="00F04AF8" w:rsidP="0032689B">
      <w:pPr>
        <w:pStyle w:val="af1"/>
        <w:spacing w:before="240" w:after="240"/>
        <w:ind w:left="420"/>
      </w:pPr>
      <w:bookmarkStart w:id="1" w:name="OLE_LINK1"/>
      <w:bookmarkEnd w:id="0"/>
      <w:r w:rsidRPr="00DF3288">
        <w:rPr>
          <w:rFonts w:hint="eastAsia"/>
        </w:rPr>
        <w:t>T</w:t>
      </w:r>
      <w:r w:rsidRPr="00DF3288">
        <w:t>able S1</w:t>
      </w:r>
      <w:r w:rsidR="004B069E" w:rsidRPr="00DF3288">
        <w:t xml:space="preserve"> Docking </w:t>
      </w:r>
      <w:r w:rsidR="00787362" w:rsidRPr="00DF3288">
        <w:t>residue</w:t>
      </w:r>
      <w:r w:rsidR="00D4046B" w:rsidRPr="00DF3288">
        <w:t>s</w:t>
      </w:r>
      <w:r w:rsidR="00787362" w:rsidRPr="00DF3288">
        <w:t xml:space="preserve"> of </w:t>
      </w:r>
      <w:r w:rsidR="004B069E" w:rsidRPr="00DF3288">
        <w:t xml:space="preserve">amino acids </w:t>
      </w:r>
      <w:r w:rsidR="00E74BCC" w:rsidRPr="00DF3288">
        <w:t>for</w:t>
      </w:r>
      <w:r w:rsidR="004B069E" w:rsidRPr="00DF3288">
        <w:t xml:space="preserve"> the DBPs</w:t>
      </w:r>
      <w:r w:rsidR="00873798" w:rsidRPr="00DF3288">
        <w:t xml:space="preserve"> to</w:t>
      </w:r>
      <w:r w:rsidR="004B069E" w:rsidRPr="00DF3288">
        <w:t xml:space="preserve"> both ER</w:t>
      </w:r>
      <w:r w:rsidR="004B069E" w:rsidRPr="00DF3288">
        <w:rPr>
          <w:rFonts w:eastAsia="Malgun Gothic"/>
          <w:color w:val="000000"/>
          <w:kern w:val="0"/>
        </w:rPr>
        <w:t>α</w:t>
      </w:r>
      <w:r w:rsidR="00D4046B" w:rsidRPr="00DF3288">
        <w:rPr>
          <w:rFonts w:eastAsia="Malgun Gothic"/>
          <w:color w:val="000000"/>
          <w:kern w:val="0"/>
        </w:rPr>
        <w:t>s</w:t>
      </w:r>
    </w:p>
    <w:tbl>
      <w:tblPr>
        <w:tblW w:w="99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97"/>
        <w:gridCol w:w="1404"/>
        <w:gridCol w:w="2478"/>
        <w:gridCol w:w="2399"/>
        <w:gridCol w:w="2571"/>
      </w:tblGrid>
      <w:tr w:rsidR="00E40130" w:rsidRPr="00DF3288" w14:paraId="77696841" w14:textId="77777777" w:rsidTr="0032689B">
        <w:trPr>
          <w:trHeight w:val="348"/>
          <w:jc w:val="center"/>
        </w:trPr>
        <w:tc>
          <w:tcPr>
            <w:tcW w:w="992" w:type="dxa"/>
            <w:vMerge w:val="restart"/>
            <w:shd w:val="clear" w:color="auto" w:fill="auto"/>
            <w:noWrap/>
            <w:hideMark/>
          </w:tcPr>
          <w:bookmarkEnd w:id="1"/>
          <w:p w14:paraId="68CCB35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Receptor</w:t>
            </w: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1009EA6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Ligand</w:t>
            </w:r>
          </w:p>
        </w:tc>
        <w:tc>
          <w:tcPr>
            <w:tcW w:w="2519" w:type="dxa"/>
            <w:shd w:val="clear" w:color="auto" w:fill="auto"/>
            <w:hideMark/>
          </w:tcPr>
          <w:p w14:paraId="67722F4F" w14:textId="77777777" w:rsidR="00E40130" w:rsidRPr="00DF3288" w:rsidRDefault="00E40130" w:rsidP="00262DFF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Hydrogen bond interaction</w:t>
            </w:r>
          </w:p>
        </w:tc>
        <w:tc>
          <w:tcPr>
            <w:tcW w:w="2420" w:type="dxa"/>
            <w:shd w:val="clear" w:color="auto" w:fill="auto"/>
            <w:hideMark/>
          </w:tcPr>
          <w:p w14:paraId="228DC4E4" w14:textId="77777777" w:rsidR="00E40130" w:rsidRPr="00DF3288" w:rsidRDefault="00E40130" w:rsidP="00262DFF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Hydrophobic interaction</w:t>
            </w:r>
          </w:p>
        </w:tc>
        <w:tc>
          <w:tcPr>
            <w:tcW w:w="2600" w:type="dxa"/>
            <w:shd w:val="clear" w:color="auto" w:fill="auto"/>
            <w:hideMark/>
          </w:tcPr>
          <w:p w14:paraId="33C7147A" w14:textId="77777777" w:rsidR="00E40130" w:rsidRPr="00DF3288" w:rsidRDefault="00E40130" w:rsidP="00262DFF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Van der Waals interaction</w:t>
            </w:r>
          </w:p>
        </w:tc>
      </w:tr>
      <w:tr w:rsidR="00E40130" w:rsidRPr="00DF3288" w14:paraId="1782B8F8" w14:textId="77777777" w:rsidTr="0032689B">
        <w:trPr>
          <w:trHeight w:val="348"/>
          <w:jc w:val="center"/>
        </w:trPr>
        <w:tc>
          <w:tcPr>
            <w:tcW w:w="992" w:type="dxa"/>
            <w:vMerge/>
            <w:vAlign w:val="center"/>
            <w:hideMark/>
          </w:tcPr>
          <w:p w14:paraId="21D180F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7D4C9D2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shd w:val="clear" w:color="auto" w:fill="auto"/>
            <w:hideMark/>
          </w:tcPr>
          <w:p w14:paraId="7F35C7D1" w14:textId="77777777" w:rsidR="00E40130" w:rsidRPr="00DF3288" w:rsidRDefault="00E40130" w:rsidP="00262DFF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Amino acids</w:t>
            </w:r>
          </w:p>
        </w:tc>
        <w:tc>
          <w:tcPr>
            <w:tcW w:w="2420" w:type="dxa"/>
            <w:shd w:val="clear" w:color="auto" w:fill="auto"/>
            <w:hideMark/>
          </w:tcPr>
          <w:p w14:paraId="4D3F976F" w14:textId="77777777" w:rsidR="00E40130" w:rsidRPr="00DF3288" w:rsidRDefault="00E40130" w:rsidP="00262DFF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Amino acids</w:t>
            </w:r>
          </w:p>
        </w:tc>
        <w:tc>
          <w:tcPr>
            <w:tcW w:w="2600" w:type="dxa"/>
            <w:shd w:val="clear" w:color="auto" w:fill="auto"/>
            <w:hideMark/>
          </w:tcPr>
          <w:p w14:paraId="1BA15691" w14:textId="77777777" w:rsidR="00E40130" w:rsidRPr="00DF3288" w:rsidRDefault="00E40130" w:rsidP="00262DFF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Amino acids</w:t>
            </w:r>
          </w:p>
        </w:tc>
      </w:tr>
      <w:tr w:rsidR="00E40130" w:rsidRPr="00DF3288" w14:paraId="5E94E277" w14:textId="77777777" w:rsidTr="0032689B">
        <w:trPr>
          <w:trHeight w:val="552"/>
          <w:jc w:val="center"/>
        </w:trPr>
        <w:tc>
          <w:tcPr>
            <w:tcW w:w="992" w:type="dxa"/>
            <w:vMerge w:val="restart"/>
            <w:shd w:val="clear" w:color="auto" w:fill="auto"/>
            <w:noWrap/>
            <w:hideMark/>
          </w:tcPr>
          <w:p w14:paraId="0CFEAFBB" w14:textId="77777777" w:rsidR="00E40130" w:rsidRPr="00DF3288" w:rsidRDefault="00E40130" w:rsidP="0032689B">
            <w:pPr>
              <w:widowControl/>
              <w:ind w:firstLineChars="0" w:firstLine="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proofErr w:type="spellStart"/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zER</w:t>
            </w:r>
            <w:proofErr w:type="spellEnd"/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α</w:t>
            </w:r>
            <w:r w:rsidR="00D4046B"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-LBD</w:t>
            </w: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21A83DC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E2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4E57A30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GLU321, ARG362, HIS492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131667A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  <w:t>LEU314, ALA318, LEU352, LEU355, MET356, LEU359, PHE372, ILE392, LEU493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5D92AA1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 xml:space="preserve">MET311, THR315, MET317, MET389, PHE393, LEU396, GLY489, MET496 </w:t>
            </w:r>
          </w:p>
        </w:tc>
      </w:tr>
      <w:tr w:rsidR="00E40130" w:rsidRPr="00DF3288" w14:paraId="7C6D80B4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10C0D77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5116706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64E2210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52195FE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32803B3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5507CD1B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0FEF68A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6E8EEB3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7BE1A1C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1A08F7A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6510EAA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1A62BB" w14:paraId="1C26344F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275471FB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6DA5769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IAA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7FC422F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GLU321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227F993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14264B5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  <w:t>LEU355, MET356, LEU359, ARG362, PHE372, LEU396</w:t>
            </w:r>
          </w:p>
        </w:tc>
      </w:tr>
      <w:tr w:rsidR="00E40130" w:rsidRPr="001A62BB" w14:paraId="0202C332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00B1886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35CA98C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38530CF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65243CE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3A419BC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1A62BB" w14:paraId="31AA7938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3F06FFB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0A8D3CA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675C47A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5A35B6F8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59B9381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DF3288" w14:paraId="6038A840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73F9142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3587594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IAM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2479310B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GLY321, LYS417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585B3F9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3FA2B64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PRO292, MET325, VAL354, LEU355, GLY358, LEU359, ARG362, PHE413</w:t>
            </w:r>
          </w:p>
        </w:tc>
      </w:tr>
      <w:tr w:rsidR="00E40130" w:rsidRPr="00DF3288" w14:paraId="4554CF17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789B77E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7F533B18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370EFCD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55064D9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6DDCA93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770404FE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6199880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5A04A39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7F04243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5CEEBF80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4E358A3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205FB253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70407A2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749A5FE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IAN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615E6DB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7EA32FD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LEU314, LEU493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556F0D5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MET311, THR315, ALA318, HIS492, LEU508, TRP351</w:t>
            </w:r>
          </w:p>
        </w:tc>
      </w:tr>
      <w:tr w:rsidR="00E40130" w:rsidRPr="00DF3288" w14:paraId="072B1C7C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1248ED5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12C5547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3745D50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0D0A8D8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68E3D33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6D035FC1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1BF06E4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71C4751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18CCA32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7D9C318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6C25463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1A62BB" w14:paraId="1DD98591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357D5CB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255B683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CAA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3EBB0B7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GLU321, ARG362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28B367C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05A1738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  <w:t xml:space="preserve">LEU355, MET356, LEU359, PHE372, LEU396 </w:t>
            </w:r>
          </w:p>
        </w:tc>
      </w:tr>
      <w:tr w:rsidR="00E40130" w:rsidRPr="001A62BB" w14:paraId="0FCA6F89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3CE5D3C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57F9894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1B142D6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701F971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06F5690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1A62BB" w14:paraId="293A636B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64258D4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0FA97A3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73C35EC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2917283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786DD968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DF3288" w14:paraId="0FFCF112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4004C46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11F0918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CAM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550B61D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VAL354, LYS417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30B4B29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TRP328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1F33597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PRO292, GLU321, MET325, LEU355,  GLY358, ARG362</w:t>
            </w:r>
          </w:p>
        </w:tc>
      </w:tr>
      <w:tr w:rsidR="00E40130" w:rsidRPr="00DF3288" w14:paraId="2D7FF64B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75B8FF2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55215D2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7C00514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333BDB8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1A619AE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19320DEB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2118707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419E66A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74D613E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53C7487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1F3396E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572529C8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304CA19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06E0516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CAN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669EFE88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7C9790C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LEU314, LEU493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5D9924C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MET311, THR315, ALA318, TRP351, MET389, HIS492, LEU508</w:t>
            </w:r>
          </w:p>
        </w:tc>
      </w:tr>
      <w:tr w:rsidR="00E40130" w:rsidRPr="00DF3288" w14:paraId="5C79C559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47C0B3A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46B9BB6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5E574A2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55C50EB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03D34E9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50A8C265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4694DBC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57BFF8B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7AB68B9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4816997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26095FB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1A62BB" w14:paraId="5C267356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7536864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47C9B5EB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BAA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2054E2B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GLU321, ARG362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738996D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006C773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  <w:t>ALA318, LEU352, LEU355, MET356, LEU359, PHE372</w:t>
            </w:r>
          </w:p>
        </w:tc>
      </w:tr>
      <w:tr w:rsidR="00E40130" w:rsidRPr="001A62BB" w14:paraId="4D44393E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4A239BD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531E2DC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47CEADE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5EF2D18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245E35D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1A62BB" w14:paraId="41D04CE6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4D54EBF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4DEC766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038674C8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583AD4B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63FED22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DF3288" w14:paraId="52991B79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6F22F8A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2BA939F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BAM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16218DC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VAL354, LYS417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2048C4F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22B9F28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PRO292, GLU321, MET325, LEU355, ILE357, GLY358, ARG362</w:t>
            </w:r>
          </w:p>
        </w:tc>
      </w:tr>
      <w:tr w:rsidR="00E40130" w:rsidRPr="00DF3288" w14:paraId="305C779D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56BFDE4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19BF242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54DAEE9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6E01064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385BAF2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5E87DD7A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66659E3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6372CE0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4657225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17CDFD4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5479C50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61050BDB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1D4885E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0246076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BAN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5396A008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HIS492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548633C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3B7DB7E8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MET311, LEU314, THR315, ALA318,   LEU352, MET389, LEU493</w:t>
            </w:r>
          </w:p>
        </w:tc>
      </w:tr>
      <w:tr w:rsidR="00E40130" w:rsidRPr="00DF3288" w14:paraId="717DD0EE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19A4C2D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60D2F29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17B07D5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68C461B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50E4B84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486B8753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02C53E90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63FDD6C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1C25808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65C0FC5B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379E212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1A62BB" w14:paraId="777CBD6E" w14:textId="77777777" w:rsidTr="0032689B">
        <w:trPr>
          <w:trHeight w:val="552"/>
          <w:jc w:val="center"/>
        </w:trPr>
        <w:tc>
          <w:tcPr>
            <w:tcW w:w="992" w:type="dxa"/>
            <w:vMerge w:val="restart"/>
            <w:shd w:val="clear" w:color="auto" w:fill="auto"/>
            <w:noWrap/>
            <w:hideMark/>
          </w:tcPr>
          <w:p w14:paraId="60335C08" w14:textId="77777777" w:rsidR="00E40130" w:rsidRPr="00DF3288" w:rsidRDefault="00E40130" w:rsidP="0032689B">
            <w:pPr>
              <w:widowControl/>
              <w:ind w:firstLineChars="0" w:firstLine="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proofErr w:type="spellStart"/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hER</w:t>
            </w:r>
            <w:proofErr w:type="spellEnd"/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α</w:t>
            </w:r>
            <w:r w:rsidR="00D4046B"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-LBD</w:t>
            </w: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2D5E99C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E2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213EB00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GLU353, ARG394, HIS524</w:t>
            </w:r>
          </w:p>
        </w:tc>
        <w:tc>
          <w:tcPr>
            <w:tcW w:w="2420" w:type="dxa"/>
            <w:vMerge w:val="restart"/>
            <w:shd w:val="clear" w:color="auto" w:fill="auto"/>
          </w:tcPr>
          <w:p w14:paraId="7CF3C79E" w14:textId="77777777" w:rsidR="00E40130" w:rsidRPr="00DF3288" w:rsidRDefault="002E7A7D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  <w:t>ALA350,MET388, LEU387, PHE404, LEU391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2F3DF8C1" w14:textId="77777777" w:rsidR="00E40130" w:rsidRPr="00DF3288" w:rsidRDefault="00270C92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  <w:t>LEU349,LEU384 ILE424, PHE425, LEU428, GLY521, LEU525</w:t>
            </w:r>
          </w:p>
        </w:tc>
      </w:tr>
      <w:tr w:rsidR="00E40130" w:rsidRPr="001A62BB" w14:paraId="61F1490A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077C237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406870E8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01C0395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466590C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416F328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1A62BB" w14:paraId="7D428FC1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008BFE1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159FA30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283F1CB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183E5D0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2B83E05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DF3288" w14:paraId="5B9E4EF3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7D91EA5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61D8F52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IAA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5B41033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HIS524, GLY521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682594CB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04CA2FF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MET343, THR374, TRP383, LEU384, MET388, ILE424, LEU525</w:t>
            </w:r>
          </w:p>
        </w:tc>
      </w:tr>
      <w:tr w:rsidR="00E40130" w:rsidRPr="00DF3288" w14:paraId="07D21958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634799A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4CDF035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2290391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11EACCF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77C626F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1F4D0BC9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2222F440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3201065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6C5C9E8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38399A7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14E7E51B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1A62BB" w14:paraId="33F61446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69C9E2B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010BE91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IAM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40F8EF7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GLU353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290699B8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7D43FAB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  <w:t>ALA350, LEU384, LEU387, MET388, LEU391, PHE404</w:t>
            </w:r>
          </w:p>
        </w:tc>
      </w:tr>
      <w:tr w:rsidR="00E40130" w:rsidRPr="001A62BB" w14:paraId="3DAEBF41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02749A8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4E58B908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3CBF442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10A620E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5049E3A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1A62BB" w14:paraId="462D4A49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73EBEEB0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3D30BA1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1160E53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4D456FE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7BE2C85B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DF3288" w14:paraId="21F39598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5287BCD8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3C647AA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IAN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75C1CD0D" w14:textId="77777777" w:rsidR="00E40130" w:rsidRPr="00DF3288" w:rsidRDefault="00F47CC6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 w:hint="eastAsia"/>
                <w:color w:val="000000"/>
                <w:kern w:val="0"/>
                <w:sz w:val="16"/>
                <w:szCs w:val="16"/>
              </w:rPr>
              <w:t>A</w:t>
            </w: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RG394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26E46602" w14:textId="77777777" w:rsidR="00E40130" w:rsidRPr="00DF3288" w:rsidRDefault="00F47CC6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LEU391</w:t>
            </w:r>
            <w:r w:rsidR="00E40130"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, LEU387</w:t>
            </w: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, MET388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232A1EFD" w14:textId="77777777" w:rsidR="00E40130" w:rsidRPr="00DF3288" w:rsidRDefault="00DF348A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GLU353, LEU384, PHE404</w:t>
            </w:r>
          </w:p>
        </w:tc>
      </w:tr>
      <w:tr w:rsidR="00E40130" w:rsidRPr="00DF3288" w14:paraId="527CB273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18BEBF3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68BA500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4E9D45C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028BD63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49A4CDE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417FB6BD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14D6BCD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0D1786D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5A9D57F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6144D22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2840300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4A9C3E51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5B9258F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186BA93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CAA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7547604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LEU387, ARG394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4E45273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4DFEFF7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ALA350, GLU353, LEU391, MET388, PHE404</w:t>
            </w:r>
          </w:p>
        </w:tc>
      </w:tr>
      <w:tr w:rsidR="00E40130" w:rsidRPr="00DF3288" w14:paraId="0D995303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670F967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5C0B784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3F11B54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25641FD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0D2633A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4E1BE966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4E12416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2D64DA4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11177E70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4D5A469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1B52AF4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1A62BB" w14:paraId="6FA4C6E8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1FD5D26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68F4DBC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CAM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149F795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GLU353, LEU387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44FFE77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285F6B5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  <w:t>LEU346, LEU349, ALA350, MET388, LEU391, ARG394, PHE404</w:t>
            </w:r>
          </w:p>
        </w:tc>
      </w:tr>
      <w:tr w:rsidR="00E40130" w:rsidRPr="001A62BB" w14:paraId="25BEB63D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1F6FB33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1B3BCF8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60943F0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324223F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2E69A3D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1A62BB" w14:paraId="23CA1974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2061FAC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69DF96F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41AF4B4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7CE8FDC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115C7A3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DF3288" w14:paraId="189267CE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1B3F3FD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64803C78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CAN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269CB7F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HIS524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654B2A1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TRP383, LEU384, LEU525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0F99C11E" w14:textId="77777777" w:rsidR="00E40130" w:rsidRPr="00DF3288" w:rsidRDefault="00E40130" w:rsidP="004F29DB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MET</w:t>
            </w:r>
            <w:r w:rsidR="004F29DB"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388</w:t>
            </w: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, GLY521</w:t>
            </w:r>
          </w:p>
        </w:tc>
      </w:tr>
      <w:tr w:rsidR="00E40130" w:rsidRPr="00DF3288" w14:paraId="6BE77AF9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43A4FD6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2B99979B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3E59EA9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1A88FE5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1493246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210A9FF8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2A65853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13B4520B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07BC3948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5AEE24F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7D0E1A0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1A62BB" w14:paraId="473E3015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2FA7C3F0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521495AB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BAA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7ABEA5E5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MET388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7EEF4E2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3D963A0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  <w:t>LEU346, ALA350, LEU384, LEU387, LEU391, ARG394, PHE404</w:t>
            </w:r>
          </w:p>
        </w:tc>
      </w:tr>
      <w:tr w:rsidR="00E40130" w:rsidRPr="001A62BB" w14:paraId="5EB36C81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37C77F4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7B6AA4F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4547F10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73F643B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49911A8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1A62BB" w14:paraId="37D49DF3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24568B4C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272AB4CF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2C6726A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0C42395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639DCD2A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1A62BB" w14:paraId="7C305852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72BC370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39974FB9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BAM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7CDA39C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THR347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5AE6A13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5CC49260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  <w:t>MET343, LEU346, ALA350, TRP383, LEU384, LEU387, PHE404, MET421, LEU525, LEU540</w:t>
            </w:r>
          </w:p>
        </w:tc>
      </w:tr>
      <w:tr w:rsidR="00E40130" w:rsidRPr="001A62BB" w14:paraId="19BEDBC9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65B92DC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0C1D61F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5E4314B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4E7DC8B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4A898BA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1A62BB" w14:paraId="2B276C69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4A02734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5B0C5828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039EE4AE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01B79B2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7BC762D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</w:tr>
      <w:tr w:rsidR="00E40130" w:rsidRPr="00DF3288" w14:paraId="69072C40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2276B94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  <w:lang w:val="de-DE"/>
              </w:rPr>
            </w:pP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14:paraId="3FADECE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BAN</w:t>
            </w:r>
          </w:p>
        </w:tc>
        <w:tc>
          <w:tcPr>
            <w:tcW w:w="2519" w:type="dxa"/>
            <w:vMerge w:val="restart"/>
            <w:shd w:val="clear" w:color="auto" w:fill="auto"/>
            <w:hideMark/>
          </w:tcPr>
          <w:p w14:paraId="0E65F7D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HIS524</w:t>
            </w:r>
          </w:p>
        </w:tc>
        <w:tc>
          <w:tcPr>
            <w:tcW w:w="2420" w:type="dxa"/>
            <w:vMerge w:val="restart"/>
            <w:shd w:val="clear" w:color="auto" w:fill="auto"/>
            <w:hideMark/>
          </w:tcPr>
          <w:p w14:paraId="78E0D29B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TRP383, LEU384, LEU525</w:t>
            </w:r>
          </w:p>
        </w:tc>
        <w:tc>
          <w:tcPr>
            <w:tcW w:w="2600" w:type="dxa"/>
            <w:vMerge w:val="restart"/>
            <w:shd w:val="clear" w:color="auto" w:fill="auto"/>
            <w:hideMark/>
          </w:tcPr>
          <w:p w14:paraId="63FC81A9" w14:textId="77777777" w:rsidR="00E40130" w:rsidRPr="00DF3288" w:rsidRDefault="00E40130" w:rsidP="00B359BF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MET3</w:t>
            </w:r>
            <w:r w:rsidR="00B359BF"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88</w:t>
            </w:r>
            <w:r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 xml:space="preserve">, </w:t>
            </w:r>
            <w:r w:rsidR="00B359BF" w:rsidRPr="00DF3288">
              <w:rPr>
                <w:rFonts w:eastAsia="Malgun Gothic"/>
                <w:color w:val="000000"/>
                <w:kern w:val="0"/>
                <w:sz w:val="16"/>
                <w:szCs w:val="16"/>
              </w:rPr>
              <w:t>GLY521</w:t>
            </w:r>
          </w:p>
        </w:tc>
      </w:tr>
      <w:tr w:rsidR="00E40130" w:rsidRPr="00DF3288" w14:paraId="0DCF6E2D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533976C1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5E8DAC58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7C198AD3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7AEFBF34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5A872626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  <w:tr w:rsidR="00E40130" w:rsidRPr="00DF3288" w14:paraId="48D783AE" w14:textId="77777777" w:rsidTr="0032689B">
        <w:trPr>
          <w:trHeight w:val="552"/>
          <w:jc w:val="center"/>
        </w:trPr>
        <w:tc>
          <w:tcPr>
            <w:tcW w:w="992" w:type="dxa"/>
            <w:vMerge/>
            <w:vAlign w:val="center"/>
            <w:hideMark/>
          </w:tcPr>
          <w:p w14:paraId="69C27D2D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14:paraId="65491677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9" w:type="dxa"/>
            <w:vMerge/>
            <w:vAlign w:val="center"/>
            <w:hideMark/>
          </w:tcPr>
          <w:p w14:paraId="3FEFBB6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20" w:type="dxa"/>
            <w:vMerge/>
            <w:vAlign w:val="center"/>
            <w:hideMark/>
          </w:tcPr>
          <w:p w14:paraId="6AF46482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00" w:type="dxa"/>
            <w:vMerge/>
            <w:vAlign w:val="center"/>
            <w:hideMark/>
          </w:tcPr>
          <w:p w14:paraId="3CC0BB20" w14:textId="77777777" w:rsidR="00E40130" w:rsidRPr="00DF3288" w:rsidRDefault="00E40130" w:rsidP="00E40130">
            <w:pPr>
              <w:widowControl/>
              <w:ind w:firstLine="320"/>
              <w:jc w:val="left"/>
              <w:rPr>
                <w:rFonts w:eastAsia="Malgun Gothic"/>
                <w:color w:val="000000"/>
                <w:kern w:val="0"/>
                <w:sz w:val="16"/>
                <w:szCs w:val="16"/>
              </w:rPr>
            </w:pPr>
          </w:p>
        </w:tc>
      </w:tr>
    </w:tbl>
    <w:p w14:paraId="191A21ED" w14:textId="77777777" w:rsidR="00F04AF8" w:rsidRPr="00DF3288" w:rsidRDefault="00F04AF8" w:rsidP="00FF5D4F">
      <w:pPr>
        <w:spacing w:line="480" w:lineRule="auto"/>
        <w:ind w:firstLine="320"/>
        <w:rPr>
          <w:sz w:val="16"/>
          <w:szCs w:val="16"/>
        </w:rPr>
      </w:pPr>
    </w:p>
    <w:p w14:paraId="6C216EFA" w14:textId="77777777" w:rsidR="00DF3288" w:rsidRPr="00DF3288" w:rsidRDefault="00DF3288" w:rsidP="00FF5D4F">
      <w:pPr>
        <w:spacing w:line="480" w:lineRule="auto"/>
        <w:ind w:firstLine="320"/>
        <w:rPr>
          <w:sz w:val="16"/>
          <w:szCs w:val="16"/>
        </w:rPr>
      </w:pPr>
    </w:p>
    <w:p w14:paraId="1D7FF397" w14:textId="77777777" w:rsidR="00DF3288" w:rsidRPr="00DF3288" w:rsidRDefault="00DF3288" w:rsidP="00FF5D4F">
      <w:pPr>
        <w:spacing w:line="480" w:lineRule="auto"/>
        <w:ind w:firstLine="320"/>
        <w:rPr>
          <w:sz w:val="16"/>
          <w:szCs w:val="16"/>
        </w:rPr>
      </w:pPr>
    </w:p>
    <w:p w14:paraId="22078045" w14:textId="77777777" w:rsidR="00DF3288" w:rsidRPr="00DF3288" w:rsidRDefault="00DF3288" w:rsidP="00FF5D4F">
      <w:pPr>
        <w:spacing w:line="480" w:lineRule="auto"/>
        <w:ind w:firstLine="320"/>
        <w:rPr>
          <w:sz w:val="16"/>
          <w:szCs w:val="16"/>
        </w:rPr>
      </w:pPr>
    </w:p>
    <w:p w14:paraId="20C71801" w14:textId="77777777" w:rsidR="00DF3288" w:rsidRPr="00DF3288" w:rsidRDefault="00DF3288" w:rsidP="00FF5D4F">
      <w:pPr>
        <w:spacing w:line="480" w:lineRule="auto"/>
        <w:ind w:firstLine="320"/>
        <w:rPr>
          <w:sz w:val="16"/>
          <w:szCs w:val="16"/>
        </w:rPr>
      </w:pPr>
    </w:p>
    <w:p w14:paraId="7BC339D7" w14:textId="77777777" w:rsidR="00DF3288" w:rsidRPr="00DF3288" w:rsidRDefault="00DF3288" w:rsidP="00FF5D4F">
      <w:pPr>
        <w:spacing w:line="480" w:lineRule="auto"/>
        <w:ind w:firstLine="320"/>
        <w:rPr>
          <w:sz w:val="16"/>
          <w:szCs w:val="16"/>
        </w:rPr>
        <w:sectPr w:rsidR="00DF3288" w:rsidRPr="00DF3288" w:rsidSect="00E603DE">
          <w:footerReference w:type="default" r:id="rId7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1792F6FF" w14:textId="47CE2F84" w:rsidR="00DF3288" w:rsidRPr="0006398A" w:rsidRDefault="00DF3288" w:rsidP="0032689B">
      <w:pPr>
        <w:pStyle w:val="af1"/>
        <w:spacing w:before="240" w:after="240"/>
        <w:ind w:left="420"/>
      </w:pPr>
      <w:bookmarkStart w:id="2" w:name="_Hlk127254216"/>
      <w:r w:rsidRPr="0006398A">
        <w:lastRenderedPageBreak/>
        <w:t xml:space="preserve">Table S2. The </w:t>
      </w:r>
      <w:r w:rsidRPr="0006398A">
        <w:rPr>
          <w:i/>
        </w:rPr>
        <w:t>P</w:t>
      </w:r>
      <w:r w:rsidRPr="0006398A">
        <w:t>-value of estrogenic responses</w:t>
      </w:r>
    </w:p>
    <w:tbl>
      <w:tblPr>
        <w:tblW w:w="1234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57"/>
        <w:gridCol w:w="719"/>
        <w:gridCol w:w="719"/>
        <w:gridCol w:w="719"/>
        <w:gridCol w:w="719"/>
        <w:gridCol w:w="719"/>
        <w:gridCol w:w="719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</w:tblGrid>
      <w:tr w:rsidR="0032689B" w:rsidRPr="00DA3B48" w14:paraId="2DED9DFE" w14:textId="77777777" w:rsidTr="0006398A">
        <w:trPr>
          <w:trHeight w:val="420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8DFC54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Estrogenic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15FF0D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z-IAA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67C13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z-IAM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32C363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z-IAN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7E88AD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z-CAA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4E3B47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z-CAM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44D1E2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z-CAN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34A2B2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z-BAA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24719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z-BAM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7E9261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z-BAN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2564C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h-IAA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759140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h-IAM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5236F8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h-IAN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137F18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h-CAA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FF7BA2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h-CAM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36E45D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h-CAN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E38B57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h-BAA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65745B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h-BAM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2D8254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h-BAN</w:t>
            </w:r>
          </w:p>
        </w:tc>
      </w:tr>
      <w:tr w:rsidR="0032689B" w:rsidRPr="00DA3B48" w14:paraId="7F893EFB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D2EC13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z-IAA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B73D5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B9F5E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1C301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6E5FD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5F817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F67B3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0.121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E19D7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627F5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BC5E1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733DC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0.223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15BA7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0.186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9EF91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0.563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C5BD7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036D1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0.434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7C7E1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FE32D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F2217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0.106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FA187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</w:tr>
      <w:tr w:rsidR="0032689B" w:rsidRPr="00DA3B48" w14:paraId="117BEDCC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421466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z-IAM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15789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BF925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5E05D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1415E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0.071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99FDB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A810E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9E493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6B72C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1F5E8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79AB1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A599F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0.291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0FDE3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0.671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C9CD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A2BD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61A0D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0.069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65277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89AC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0.445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46E99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0.013</w:t>
            </w:r>
          </w:p>
        </w:tc>
      </w:tr>
      <w:tr w:rsidR="0032689B" w:rsidRPr="00DA3B48" w14:paraId="530E5E0B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5E5777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z-IAN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4E5E7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8A430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A816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83B4D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BDAD8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0.073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B776A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4EBCC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AC0FC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E6331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41CAB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09FF5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0.622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96271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0.925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667FE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0.584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44FBD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7E087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16F71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12535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0.290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13577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</w:tr>
      <w:tr w:rsidR="0032689B" w:rsidRPr="00DA3B48" w14:paraId="7D6F1F80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3ABDA9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z-CAA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8AEB4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71492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0.071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0F494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7A53C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BC05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0.743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3FCB4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659F8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A513B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F25D5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F4019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0.109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ECD02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0.217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FB002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0.551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42902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A1A8F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DB385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0.147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0D0EB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0.270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FA437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0.142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FA327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0.071</w:t>
            </w:r>
          </w:p>
        </w:tc>
      </w:tr>
      <w:tr w:rsidR="0032689B" w:rsidRPr="00DA3B48" w14:paraId="2DF74736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185FA5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z-CAM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1A176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FC74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8D670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0.073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B66F2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0.743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D21AE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60036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6FC30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0.899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992B4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0.690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1DE67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1F020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9D931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0.053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21D82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0.567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6E9D2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0.435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90799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0.099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96C47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FC052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0.135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5EE05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0.067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D2544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0.493</w:t>
            </w:r>
          </w:p>
        </w:tc>
      </w:tr>
      <w:tr w:rsidR="0032689B" w:rsidRPr="00DA3B48" w14:paraId="13C2D141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73B74A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z-CAN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4B4F1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0.121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265B4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88CAE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DCA90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4E4D3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F4E34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BF689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1C4E3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F2248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6EE7A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A423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0.395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8A3F0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0.335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A182E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27C61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0.699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E62E1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83709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822B5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0.479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C5791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0.948</w:t>
            </w:r>
          </w:p>
        </w:tc>
      </w:tr>
      <w:tr w:rsidR="0032689B" w:rsidRPr="00DA3B48" w14:paraId="6217BAA9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E26E0D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z-BAA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A4AE7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C682A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8EC53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31921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BD9F5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0.899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97C96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15DEE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158BD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A20F2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2CC59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0.093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A49A6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0.185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C440F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0.209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FC9AD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0.489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CC48D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0.274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138F8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7576E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0.093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F150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0.889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B634E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0.161</w:t>
            </w:r>
          </w:p>
        </w:tc>
      </w:tr>
      <w:tr w:rsidR="0032689B" w:rsidRPr="00DA3B48" w14:paraId="6DF88AE6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60C933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z-BAM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13814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53027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9182E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57368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2A5E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0.690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32EA0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49E6D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9922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D8F06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0.269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8AC70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013E5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0.692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C071C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DAD78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8A70B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0.406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13ECA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6BD03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2085C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0.449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835E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0.200</w:t>
            </w:r>
          </w:p>
        </w:tc>
      </w:tr>
      <w:tr w:rsidR="0032689B" w:rsidRPr="00DA3B48" w14:paraId="397DBF79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F58B4B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EDB24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DC6B1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0608E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90902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F7539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4F2B9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70D6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D9027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0.269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3FE92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E0E5F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0.056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E342A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808EF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0.406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FA014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0.334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0F252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143B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0.197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60FCE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D245B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0.681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CA431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0.067</w:t>
            </w:r>
          </w:p>
        </w:tc>
      </w:tr>
      <w:tr w:rsidR="0032689B" w:rsidRPr="00DA3B48" w14:paraId="563B5522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275C2D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h-IAA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07EE5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0.223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4E1CE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B67E7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1F555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0.109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19622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D6C4C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4743D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0.093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0217C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57C9A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0.056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DFA54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D50CB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563DB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AA93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B6A7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0.342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152B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501D5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0.926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815B2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0.517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93DAB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0.177</w:t>
            </w:r>
          </w:p>
        </w:tc>
      </w:tr>
      <w:tr w:rsidR="0032689B" w:rsidRPr="00DA3B48" w14:paraId="1E1E7840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3DD657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h-IAM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548B0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0.186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66EAC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0.291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48CC1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0.622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C9C63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0.217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56F7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0.053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50FE8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0.395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40FE3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0.185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4A1B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0.692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9E179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FB073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FC3C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15C4F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0.267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32094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99CE1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8338A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20DCF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0.677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C9030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854E6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0.039</w:t>
            </w:r>
          </w:p>
        </w:tc>
      </w:tr>
      <w:tr w:rsidR="0032689B" w:rsidRPr="00DA3B48" w14:paraId="3597EF52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F80220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h-IAN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76350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0.563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DE331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0.671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5B3E3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0.925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6DBE2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0.551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24F4F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0.567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D7CD2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0.335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E5337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0.209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F368B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0424B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0.406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0084B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EF9E2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0.267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93BAF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78DD1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788A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0.552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D1ACA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D981E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0.445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59185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0.171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08906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0.112</w:t>
            </w:r>
          </w:p>
        </w:tc>
      </w:tr>
      <w:tr w:rsidR="0032689B" w:rsidRPr="00DA3B48" w14:paraId="537263DF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C4F009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h-CAA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395B8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79A7E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2B42E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0.584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B266A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9844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0.435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F4E06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50A67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0.489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E995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1D795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0.334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4FD8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3F3F1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63684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A39A3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5F516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0.883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C36D3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4257E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0.048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33599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0.399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FFD3E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0.011</w:t>
            </w:r>
          </w:p>
        </w:tc>
      </w:tr>
      <w:tr w:rsidR="0032689B" w:rsidRPr="00DA3B48" w14:paraId="700A891F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6E3900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h-CAM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8DB0C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0.434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C3C53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70CF2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C7E9A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5B876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0.099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57AA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0.699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FB14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0.274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E11C1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0.406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F0E1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CC9F0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0.342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FE00D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726F5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0.552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269B3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0.883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1DB72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7CD5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0.311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5CBC8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BA271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0.153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7999B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0.288</w:t>
            </w:r>
          </w:p>
        </w:tc>
      </w:tr>
      <w:tr w:rsidR="0032689B" w:rsidRPr="00DA3B48" w14:paraId="10CC548E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3B5854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h-CAN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8884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50C5A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0.069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BAE0C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4CEAC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0.147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D6F97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2DB7D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F2192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BCD96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ECCFC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0.197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ED030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9AF52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BC5E9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5BD3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B9CD1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0.311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FCBAF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9DCC5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4A59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2052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</w:tr>
      <w:tr w:rsidR="0032689B" w:rsidRPr="00DA3B48" w14:paraId="2928AAC1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D48596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h-BAA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156F3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591CE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B7788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98ABD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0.270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0613A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0.135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2DBE3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E84E0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0.093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0645E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B45CD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5AD7E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0.926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1AC34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0.677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C1E09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0.445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D104D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0.048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B3E16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DC28A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116E6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470E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0.576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2C3CE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0.008</w:t>
            </w:r>
          </w:p>
        </w:tc>
      </w:tr>
      <w:tr w:rsidR="0032689B" w:rsidRPr="00DA3B48" w14:paraId="4F19285B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2B833C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h-BAM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56557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0.106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19605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0.445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91C69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0.290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7C78A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0.142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2DA1D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0.067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A79D8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0.479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52789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0.889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E9161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0.449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00628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0.681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D041B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0.517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75C23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A80BA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0.171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D2BE9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0.399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6429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0.153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95098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9C1B4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0.576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CF16F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1911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0.004</w:t>
            </w:r>
          </w:p>
        </w:tc>
      </w:tr>
      <w:tr w:rsidR="0032689B" w:rsidRPr="00DA3B48" w14:paraId="34415D13" w14:textId="77777777" w:rsidTr="0006398A">
        <w:trPr>
          <w:trHeight w:val="315"/>
        </w:trPr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2DF9A9" w14:textId="77777777" w:rsidR="0006398A" w:rsidRPr="0006398A" w:rsidRDefault="0006398A" w:rsidP="0032689B">
            <w:pPr>
              <w:widowControl/>
              <w:ind w:firstLineChars="0" w:firstLine="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CF90A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EC27D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C205A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60A72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0.071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F831F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0.493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A1CB8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0.948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0A3BC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A5436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1779B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0.067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A6581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0.177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8F7EE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03E4A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6846E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75743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0.288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F77F4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DB7E5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8AF0E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4990B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</w:tr>
    </w:tbl>
    <w:p w14:paraId="18F3DF33" w14:textId="77777777" w:rsidR="00DF3288" w:rsidRPr="0006398A" w:rsidRDefault="00DF3288" w:rsidP="00FF5D4F">
      <w:pPr>
        <w:spacing w:line="480" w:lineRule="auto"/>
        <w:ind w:firstLine="320"/>
        <w:rPr>
          <w:color w:val="FF0000"/>
          <w:sz w:val="16"/>
          <w:szCs w:val="16"/>
        </w:rPr>
      </w:pPr>
    </w:p>
    <w:p w14:paraId="3AE98578" w14:textId="77777777" w:rsidR="00DF3288" w:rsidRPr="0006398A" w:rsidRDefault="00DF3288" w:rsidP="00FF5D4F">
      <w:pPr>
        <w:spacing w:line="480" w:lineRule="auto"/>
        <w:ind w:firstLine="320"/>
        <w:rPr>
          <w:color w:val="FF0000"/>
          <w:sz w:val="16"/>
          <w:szCs w:val="16"/>
        </w:rPr>
      </w:pPr>
    </w:p>
    <w:p w14:paraId="6B4B6F93" w14:textId="77777777" w:rsidR="001D506F" w:rsidRPr="0006398A" w:rsidRDefault="001D506F" w:rsidP="00FF5D4F">
      <w:pPr>
        <w:spacing w:line="480" w:lineRule="auto"/>
        <w:ind w:firstLine="320"/>
        <w:rPr>
          <w:color w:val="FF0000"/>
          <w:sz w:val="16"/>
          <w:szCs w:val="16"/>
        </w:rPr>
      </w:pPr>
    </w:p>
    <w:p w14:paraId="5E8BE321" w14:textId="37AA4A72" w:rsidR="001D506F" w:rsidRPr="0006398A" w:rsidRDefault="001D506F" w:rsidP="0032689B">
      <w:pPr>
        <w:pStyle w:val="af1"/>
        <w:spacing w:before="240" w:after="240"/>
        <w:ind w:left="420"/>
      </w:pPr>
      <w:bookmarkStart w:id="3" w:name="_GoBack"/>
      <w:r w:rsidRPr="0006398A">
        <w:rPr>
          <w:rFonts w:hint="eastAsia"/>
        </w:rPr>
        <w:lastRenderedPageBreak/>
        <w:t>T</w:t>
      </w:r>
      <w:r w:rsidRPr="0006398A">
        <w:t xml:space="preserve">able S3. The </w:t>
      </w:r>
      <w:r w:rsidRPr="0006398A">
        <w:rPr>
          <w:i/>
        </w:rPr>
        <w:t>P</w:t>
      </w:r>
      <w:r w:rsidRPr="0006398A">
        <w:t>-value of anti-estrogenic responses</w:t>
      </w:r>
    </w:p>
    <w:tbl>
      <w:tblPr>
        <w:tblW w:w="1234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30"/>
        <w:gridCol w:w="719"/>
        <w:gridCol w:w="719"/>
        <w:gridCol w:w="719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06398A" w:rsidRPr="00DA3B48" w14:paraId="1DC73FAB" w14:textId="77777777" w:rsidTr="0006398A">
        <w:trPr>
          <w:trHeight w:val="675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bookmarkEnd w:id="2"/>
          <w:bookmarkEnd w:id="3"/>
          <w:p w14:paraId="495D9903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Anti-estrogenic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C3E527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z-IAA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3AD392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z-IAM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D3700B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z-IAN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7E0DF9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z-CAA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EAB0DF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z-CAM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902351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z-CAN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A7BF21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z-BAA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5C33A0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z-BAM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35446A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z-BAN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8E4E55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h-IAA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FD2B9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h-IAM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23AD64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h-IAN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BFB948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h-CAA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3E4D5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h-CAM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EABF2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h-CAN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776AB0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h-BAA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449A82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h-BAM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E84C63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h-BAN</w:t>
            </w:r>
          </w:p>
        </w:tc>
      </w:tr>
      <w:tr w:rsidR="0006398A" w:rsidRPr="00DA3B48" w14:paraId="2498453B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E24474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z-IAA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69255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C9E5D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0.326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83A9F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0.777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1C7DC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11868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63612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9218A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0.957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C8036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37465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0.055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92026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0.168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72BC8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7523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D9291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0.053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0B65B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4B484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0.074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2070E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7649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0.779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FA0B8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0.061</w:t>
            </w:r>
          </w:p>
        </w:tc>
      </w:tr>
      <w:tr w:rsidR="0006398A" w:rsidRPr="00DA3B48" w14:paraId="57A729B5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A4BB75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z-IAM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B834D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0.326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D11FC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BD3FF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0.479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4C517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0.958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DEB89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5C820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0.565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F5F6A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0.691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052F6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F8531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99718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A41FE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0.971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68CA0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0.776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1BDBC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0.938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CACAE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0.874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D65AC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64745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0.639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D0A38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1E04B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0.667</w:t>
            </w:r>
          </w:p>
        </w:tc>
      </w:tr>
      <w:tr w:rsidR="0006398A" w:rsidRPr="00DA3B48" w14:paraId="3902C105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F7E70F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z-IAN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68104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0.777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4547D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0.479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2BB7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3F417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C0302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0.673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04168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E1AC3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0.346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97712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DD869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0.669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8228E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66EC2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0.369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7F22C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673C5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0.185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2809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0.107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8CEAE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CF1B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0.163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71EA1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0.149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2E9B2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0.341</w:t>
            </w:r>
          </w:p>
        </w:tc>
      </w:tr>
      <w:tr w:rsidR="0006398A" w:rsidRPr="00DA3B48" w14:paraId="1AE17663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B3B558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z-CAA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40CEE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4F51C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0.958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005C6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E524C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C16FF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0.153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F21A8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EF4EF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B4D82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0.125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D5577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0.371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8A31E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A9161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C0C8B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E1115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0.054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61F51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3603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0.179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8E41E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0.129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82BEF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0.219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E4DC3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0.087</w:t>
            </w:r>
          </w:p>
        </w:tc>
      </w:tr>
      <w:tr w:rsidR="0006398A" w:rsidRPr="00DA3B48" w14:paraId="6CD7578B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877B38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z-CAM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8F099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6F64B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783E5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0.673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FC525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0.153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F0B3E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331B0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0.775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A1DC5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0.757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90251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0.046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ECCC6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6BA4A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995F7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F0DB5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0.185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1B358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E15A3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4F494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BAD2F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0.231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3CA4C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0.845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8A25C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0.087</w:t>
            </w:r>
          </w:p>
        </w:tc>
      </w:tr>
      <w:tr w:rsidR="0006398A" w:rsidRPr="00DA3B48" w14:paraId="2567AC3B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46680F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z-CAN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12C4F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1B167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0.565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38B74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DD057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27E09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0.775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DF5DA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18282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CA511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96C5B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0.493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2CB55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0.499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35574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0.267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61C04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AC90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0.568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9DD0F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66E7B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D3B8E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69984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0.225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041A0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0.386</w:t>
            </w:r>
          </w:p>
        </w:tc>
      </w:tr>
      <w:tr w:rsidR="0006398A" w:rsidRPr="00DA3B48" w14:paraId="1BF7A9EA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470890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z-BAA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20277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0.957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97186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0.691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904A9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0.346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8B340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5836A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0.757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35886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BE81D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87748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8D9EE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15F18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0.602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E00B0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13175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0.311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2D5E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0.802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85817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0.958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C5B8E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0.682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5378F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0.906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54900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0.665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5E60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0.858</w:t>
            </w:r>
          </w:p>
        </w:tc>
      </w:tr>
      <w:tr w:rsidR="0006398A" w:rsidRPr="00DA3B48" w14:paraId="2B7076BD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3E2F2F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z-BAM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A4C1E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AF1AE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A8BA8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7E0D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0.125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49B39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0.046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7B314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1F061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9F6F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C3AA8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0.139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711C1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4F502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C3ECE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0.237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63F48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8585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532E5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0.245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25CD2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0.193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3BE2D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7A99F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0.166</w:t>
            </w:r>
          </w:p>
        </w:tc>
      </w:tr>
      <w:tr w:rsidR="0006398A" w:rsidRPr="00DA3B48" w14:paraId="29A9D1E7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7EF61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z-BAN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F710F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0.055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538EF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006B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0.669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2DD59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0.371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69116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CC6DD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0.493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9E7C0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9688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0.139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FC7F5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AD836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96974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36539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32793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60077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0.435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B690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0.041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C9E54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0.849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6D883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EB10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0.312</w:t>
            </w:r>
          </w:p>
        </w:tc>
      </w:tr>
      <w:tr w:rsidR="0006398A" w:rsidRPr="00DA3B48" w14:paraId="5542A529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E65086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h-IAA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AC1B1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0.168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9734B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CE2CA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93797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723D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17D57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0.499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65EE1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0.602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6B750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50F0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CEE4B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2A65B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0.377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8D717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0.981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4643A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0.598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9E800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A2CAC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A61F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9D8F4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0.679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8F9B3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0.242</w:t>
            </w:r>
          </w:p>
        </w:tc>
      </w:tr>
      <w:tr w:rsidR="0006398A" w:rsidRPr="00DA3B48" w14:paraId="3DC04883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6EC5C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h-IAM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676C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E7F67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0.971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E7910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0.369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B3507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22FBE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26FE4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0.267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59B1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4BD57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49FA3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11201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0.377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08115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8DA59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0.095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16AF9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AA82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F2469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8A3DD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0.092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73ED3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0.198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5F941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0.084</w:t>
            </w:r>
          </w:p>
        </w:tc>
      </w:tr>
      <w:tr w:rsidR="0006398A" w:rsidRPr="00DA3B48" w14:paraId="1C880A92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AA987E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h-IAN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A8D78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60B03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0.776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549F3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6D098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24B6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0.185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E317A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0EC00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0.311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E9910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0.237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6D942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D8A70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0.981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DA19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0.095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D386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EAC99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44D32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0.059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65D14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0.667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1A03D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11CBF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CA5E1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0.247</w:t>
            </w:r>
          </w:p>
        </w:tc>
      </w:tr>
      <w:tr w:rsidR="0006398A" w:rsidRPr="00DA3B48" w14:paraId="673B29C2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0A4CB2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h-CAA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D115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0.053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FF3E2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0.938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0283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0.185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12F1B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0.054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CEB98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FC8D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0.568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B9537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0.802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C4219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49BFD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51DCC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0.598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0465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0.031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E7555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1CD5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02BB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C92D5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DE69F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93AAA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0.254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07A46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0.015</w:t>
            </w:r>
          </w:p>
        </w:tc>
      </w:tr>
      <w:tr w:rsidR="0006398A" w:rsidRPr="00DA3B48" w14:paraId="0EB76636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BDDA9B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h-CAM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78521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F0FCE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0.874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23735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0.107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0C1A9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64A17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933C2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78846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0.958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7C6B0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21BFB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0.435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C3E5F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5AB19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CBAC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0.059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7715B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89CBE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611C0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7D766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347EA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EA89D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0.026</w:t>
            </w:r>
          </w:p>
        </w:tc>
      </w:tr>
      <w:tr w:rsidR="0006398A" w:rsidRPr="00DA3B48" w14:paraId="422C32AF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D8DC51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h-CAN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88D9D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0.074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19820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9DB1C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BA602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0.179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07CD3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58023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5A701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0.682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8A25D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0.245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9EDF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0.041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BD0B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D1B83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96073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0.667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01AB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2D551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271EA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D1280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0.382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F918D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0.985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39CAF7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0.043</w:t>
            </w:r>
          </w:p>
        </w:tc>
      </w:tr>
      <w:tr w:rsidR="0006398A" w:rsidRPr="00DA3B48" w14:paraId="2DC414DB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A12BF5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h-BAA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201B5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C4A694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0.639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373F6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0.163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9134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0.129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B4C31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0.231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AD035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665DC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0.906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294D9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0.193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92D56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0.849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119CB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B52F0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0.092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DB167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FA6A3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896C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4DBE0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0.382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806CB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D83FB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20E8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0.027</w:t>
            </w:r>
          </w:p>
        </w:tc>
      </w:tr>
      <w:tr w:rsidR="0006398A" w:rsidRPr="00DA3B48" w14:paraId="2D6B4EB4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60D7DE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h-BAM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46565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0.779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6AF04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9138E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0.149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41A11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0.219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CE6DD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0.845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5798B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0.225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8A30E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0.665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83870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E0FC33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0.712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3821B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0.679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73618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0.198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2047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1089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0.254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5362C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00F83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0.985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3EDE8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EB894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E576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0.433</w:t>
            </w:r>
          </w:p>
        </w:tc>
      </w:tr>
      <w:tr w:rsidR="0006398A" w:rsidRPr="00DA3B48" w14:paraId="363B5B61" w14:textId="77777777" w:rsidTr="0006398A">
        <w:trPr>
          <w:trHeight w:val="330"/>
        </w:trPr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B70BDD" w14:textId="77777777" w:rsidR="0006398A" w:rsidRPr="0006398A" w:rsidRDefault="0006398A" w:rsidP="0006398A">
            <w:pPr>
              <w:widowControl/>
              <w:ind w:firstLine="320"/>
              <w:jc w:val="left"/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b/>
                <w:bCs/>
                <w:color w:val="FF0000"/>
                <w:kern w:val="0"/>
                <w:sz w:val="16"/>
                <w:szCs w:val="16"/>
              </w:rPr>
              <w:t>h-BAN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4EC0CC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47560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0.667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BD5258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0.341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0CCC2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014B11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A97C8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0.386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1C21F6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0.858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4FB40E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0.166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BB672F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0.312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7257B5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0.242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9B883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0.084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6123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0.247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63042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66311D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76F6E9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0.043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B062A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8319B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0.433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73D190" w14:textId="77777777" w:rsidR="0006398A" w:rsidRPr="0006398A" w:rsidRDefault="0006398A" w:rsidP="0006398A">
            <w:pPr>
              <w:widowControl/>
              <w:ind w:firstLine="320"/>
              <w:jc w:val="right"/>
              <w:rPr>
                <w:rFonts w:eastAsia="Malgun Gothic"/>
                <w:color w:val="FF0000"/>
                <w:kern w:val="0"/>
                <w:sz w:val="16"/>
                <w:szCs w:val="16"/>
              </w:rPr>
            </w:pPr>
            <w:r w:rsidRPr="0006398A">
              <w:rPr>
                <w:rFonts w:eastAsia="Malgun Gothic"/>
                <w:color w:val="FF0000"/>
                <w:kern w:val="0"/>
                <w:sz w:val="16"/>
                <w:szCs w:val="16"/>
              </w:rPr>
              <w:t>0.000</w:t>
            </w:r>
          </w:p>
        </w:tc>
      </w:tr>
    </w:tbl>
    <w:p w14:paraId="7664F756" w14:textId="77777777" w:rsidR="001D506F" w:rsidRDefault="001D506F" w:rsidP="00FF5D4F">
      <w:pPr>
        <w:spacing w:line="480" w:lineRule="auto"/>
        <w:ind w:firstLine="320"/>
        <w:rPr>
          <w:sz w:val="16"/>
          <w:szCs w:val="16"/>
        </w:rPr>
      </w:pPr>
    </w:p>
    <w:p w14:paraId="0EE387E0" w14:textId="37955184" w:rsidR="001D506F" w:rsidRPr="001D506F" w:rsidRDefault="001D506F" w:rsidP="00FF5D4F">
      <w:pPr>
        <w:spacing w:line="480" w:lineRule="auto"/>
        <w:ind w:firstLine="320"/>
        <w:rPr>
          <w:sz w:val="16"/>
          <w:szCs w:val="16"/>
        </w:rPr>
        <w:sectPr w:rsidR="001D506F" w:rsidRPr="001D506F" w:rsidSect="00DF3288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49E051CC" w14:textId="67ABA565" w:rsidR="00064BBD" w:rsidRPr="00DF3288" w:rsidRDefault="00047D05" w:rsidP="00FF5D4F">
      <w:pPr>
        <w:spacing w:line="480" w:lineRule="auto"/>
        <w:ind w:firstLine="320"/>
        <w:rPr>
          <w:sz w:val="16"/>
          <w:szCs w:val="16"/>
        </w:rPr>
      </w:pPr>
      <w:r w:rsidRPr="00DF3288">
        <w:rPr>
          <w:noProof/>
          <w:sz w:val="16"/>
          <w:szCs w:val="16"/>
        </w:rPr>
        <w:lastRenderedPageBreak/>
        <w:drawing>
          <wp:anchor distT="0" distB="0" distL="114300" distR="114300" simplePos="0" relativeHeight="251670528" behindDoc="0" locked="0" layoutInCell="1" allowOverlap="1" wp14:anchorId="07C9EF82" wp14:editId="146C3405">
            <wp:simplePos x="0" y="0"/>
            <wp:positionH relativeFrom="margin">
              <wp:posOffset>1304290</wp:posOffset>
            </wp:positionH>
            <wp:positionV relativeFrom="page">
              <wp:posOffset>1132840</wp:posOffset>
            </wp:positionV>
            <wp:extent cx="5210175" cy="4370070"/>
            <wp:effectExtent l="0" t="0" r="9525" b="0"/>
            <wp:wrapTopAndBottom/>
            <wp:docPr id="8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7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4370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4BBD" w:rsidRPr="00DF3288">
        <w:rPr>
          <w:rFonts w:hint="eastAsia"/>
          <w:sz w:val="16"/>
          <w:szCs w:val="16"/>
        </w:rPr>
        <w:t>F</w:t>
      </w:r>
      <w:r w:rsidR="00064BBD" w:rsidRPr="00DF3288">
        <w:rPr>
          <w:sz w:val="16"/>
          <w:szCs w:val="16"/>
        </w:rPr>
        <w:t>igure S1</w:t>
      </w:r>
    </w:p>
    <w:p w14:paraId="3DAEEC81" w14:textId="7BAE4575" w:rsidR="00064BBD" w:rsidRPr="00DF3288" w:rsidRDefault="00064BBD" w:rsidP="00FF5D4F">
      <w:pPr>
        <w:spacing w:line="480" w:lineRule="auto"/>
        <w:ind w:firstLine="320"/>
        <w:rPr>
          <w:sz w:val="16"/>
          <w:szCs w:val="16"/>
        </w:rPr>
        <w:sectPr w:rsidR="00064BBD" w:rsidRPr="00DF3288" w:rsidSect="00DE447B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7AB3F231" w14:textId="66A58F51" w:rsidR="00061B83" w:rsidRPr="00DF3288" w:rsidRDefault="00A238EF" w:rsidP="00FF5D4F">
      <w:pPr>
        <w:spacing w:line="480" w:lineRule="auto"/>
        <w:ind w:firstLine="320"/>
        <w:rPr>
          <w:sz w:val="16"/>
          <w:szCs w:val="16"/>
        </w:rPr>
        <w:sectPr w:rsidR="00061B83" w:rsidRPr="00DF3288" w:rsidSect="00061B8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DF3288">
        <w:rPr>
          <w:noProof/>
          <w:sz w:val="16"/>
          <w:szCs w:val="16"/>
        </w:rPr>
        <w:lastRenderedPageBreak/>
        <w:drawing>
          <wp:anchor distT="0" distB="0" distL="114300" distR="114300" simplePos="0" relativeHeight="251668480" behindDoc="0" locked="0" layoutInCell="1" allowOverlap="1" wp14:anchorId="1F2B30C6" wp14:editId="56FAD1E1">
            <wp:simplePos x="0" y="0"/>
            <wp:positionH relativeFrom="margin">
              <wp:align>right</wp:align>
            </wp:positionH>
            <wp:positionV relativeFrom="page">
              <wp:posOffset>1287145</wp:posOffset>
            </wp:positionV>
            <wp:extent cx="5731510" cy="7043420"/>
            <wp:effectExtent l="0" t="0" r="0" b="0"/>
            <wp:wrapTopAndBottom/>
            <wp:docPr id="12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4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0065D" w:rsidRPr="00DF3288">
        <w:rPr>
          <w:rFonts w:hint="eastAsia"/>
          <w:sz w:val="16"/>
          <w:szCs w:val="16"/>
        </w:rPr>
        <w:t>F</w:t>
      </w:r>
      <w:r w:rsidR="00F0065D" w:rsidRPr="00DF3288">
        <w:rPr>
          <w:sz w:val="16"/>
          <w:szCs w:val="16"/>
        </w:rPr>
        <w:t>igure S</w:t>
      </w:r>
    </w:p>
    <w:p w14:paraId="352C156B" w14:textId="77777777" w:rsidR="00C96EB1" w:rsidRPr="00DF3288" w:rsidRDefault="00C96EB1" w:rsidP="00A8354C">
      <w:pPr>
        <w:spacing w:line="480" w:lineRule="auto"/>
        <w:ind w:firstLine="320"/>
        <w:rPr>
          <w:sz w:val="16"/>
          <w:szCs w:val="16"/>
        </w:rPr>
      </w:pPr>
    </w:p>
    <w:sectPr w:rsidR="00C96EB1" w:rsidRPr="00DF328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A37193" w14:textId="77777777" w:rsidR="00613847" w:rsidRDefault="00613847" w:rsidP="006E24F5">
      <w:pPr>
        <w:ind w:firstLine="420"/>
      </w:pPr>
      <w:r>
        <w:separator/>
      </w:r>
    </w:p>
  </w:endnote>
  <w:endnote w:type="continuationSeparator" w:id="0">
    <w:p w14:paraId="4710A4E0" w14:textId="77777777" w:rsidR="00613847" w:rsidRDefault="00613847" w:rsidP="006E24F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4227627"/>
      <w:docPartObj>
        <w:docPartGallery w:val="Page Numbers (Bottom of Page)"/>
        <w:docPartUnique/>
      </w:docPartObj>
    </w:sdtPr>
    <w:sdtEndPr/>
    <w:sdtContent>
      <w:p w14:paraId="4E5F979B" w14:textId="175340DD" w:rsidR="00DF269A" w:rsidRDefault="00DF269A">
        <w:pPr>
          <w:pStyle w:val="a6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689B" w:rsidRPr="0032689B">
          <w:rPr>
            <w:noProof/>
            <w:lang w:val="ko-KR"/>
          </w:rPr>
          <w:t>7</w:t>
        </w:r>
        <w:r>
          <w:fldChar w:fldCharType="end"/>
        </w:r>
      </w:p>
    </w:sdtContent>
  </w:sdt>
  <w:p w14:paraId="4447FFEE" w14:textId="77777777" w:rsidR="00DF269A" w:rsidRDefault="00DF269A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606A8C" w14:textId="77777777" w:rsidR="00613847" w:rsidRDefault="00613847" w:rsidP="006E24F5">
      <w:pPr>
        <w:ind w:firstLine="420"/>
      </w:pPr>
      <w:r>
        <w:separator/>
      </w:r>
    </w:p>
  </w:footnote>
  <w:footnote w:type="continuationSeparator" w:id="0">
    <w:p w14:paraId="1221ADC5" w14:textId="77777777" w:rsidR="00613847" w:rsidRDefault="00613847" w:rsidP="006E24F5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5E5C48A2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EBC399B"/>
    <w:multiLevelType w:val="hybridMultilevel"/>
    <w:tmpl w:val="C68A4FA2"/>
    <w:lvl w:ilvl="0" w:tplc="895C000A">
      <w:start w:val="1"/>
      <w:numFmt w:val="decimal"/>
      <w:lvlText w:val="%1"/>
      <w:lvlJc w:val="left"/>
      <w:pPr>
        <w:ind w:left="992" w:hanging="708"/>
      </w:pPr>
      <w:rPr>
        <w:rFonts w:hint="default"/>
        <w:vertAlign w:val="superscrip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</w:num>
  <w:num w:numId="4">
    <w:abstractNumId w:val="0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proofState w:spelling="clean" w:grammar="clean"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BDA"/>
    <w:rsid w:val="0001467D"/>
    <w:rsid w:val="00037E53"/>
    <w:rsid w:val="00047D05"/>
    <w:rsid w:val="00051515"/>
    <w:rsid w:val="00057DB9"/>
    <w:rsid w:val="00061B83"/>
    <w:rsid w:val="0006309A"/>
    <w:rsid w:val="0006398A"/>
    <w:rsid w:val="00064BBD"/>
    <w:rsid w:val="000A1B4C"/>
    <w:rsid w:val="000D331B"/>
    <w:rsid w:val="00132459"/>
    <w:rsid w:val="00163241"/>
    <w:rsid w:val="00174D47"/>
    <w:rsid w:val="001A5BDA"/>
    <w:rsid w:val="001A62BB"/>
    <w:rsid w:val="001C5BF0"/>
    <w:rsid w:val="001D506F"/>
    <w:rsid w:val="0024044B"/>
    <w:rsid w:val="00243193"/>
    <w:rsid w:val="00262DFF"/>
    <w:rsid w:val="00270C92"/>
    <w:rsid w:val="0028799D"/>
    <w:rsid w:val="002977C7"/>
    <w:rsid w:val="002E7A7D"/>
    <w:rsid w:val="003034C6"/>
    <w:rsid w:val="00304FAA"/>
    <w:rsid w:val="003237AD"/>
    <w:rsid w:val="0032529F"/>
    <w:rsid w:val="00325C2C"/>
    <w:rsid w:val="0032689B"/>
    <w:rsid w:val="00330415"/>
    <w:rsid w:val="00336961"/>
    <w:rsid w:val="00357221"/>
    <w:rsid w:val="00373597"/>
    <w:rsid w:val="003D0976"/>
    <w:rsid w:val="003E04FB"/>
    <w:rsid w:val="003E61C9"/>
    <w:rsid w:val="00422FDB"/>
    <w:rsid w:val="004339FD"/>
    <w:rsid w:val="00452807"/>
    <w:rsid w:val="00457D0E"/>
    <w:rsid w:val="004620FD"/>
    <w:rsid w:val="00462A84"/>
    <w:rsid w:val="004A4112"/>
    <w:rsid w:val="004B069E"/>
    <w:rsid w:val="004F29DB"/>
    <w:rsid w:val="004F5B69"/>
    <w:rsid w:val="00503D30"/>
    <w:rsid w:val="005249D6"/>
    <w:rsid w:val="00577D12"/>
    <w:rsid w:val="00581DEF"/>
    <w:rsid w:val="005E184E"/>
    <w:rsid w:val="005F5384"/>
    <w:rsid w:val="00613847"/>
    <w:rsid w:val="00641751"/>
    <w:rsid w:val="006A3256"/>
    <w:rsid w:val="006E24F5"/>
    <w:rsid w:val="006E7634"/>
    <w:rsid w:val="006F5AE8"/>
    <w:rsid w:val="007215C0"/>
    <w:rsid w:val="00787362"/>
    <w:rsid w:val="007D7F72"/>
    <w:rsid w:val="008058EA"/>
    <w:rsid w:val="0085523B"/>
    <w:rsid w:val="00863912"/>
    <w:rsid w:val="00873798"/>
    <w:rsid w:val="00873D9B"/>
    <w:rsid w:val="008B0CD3"/>
    <w:rsid w:val="008C146F"/>
    <w:rsid w:val="008D25CB"/>
    <w:rsid w:val="008F50B3"/>
    <w:rsid w:val="00923E19"/>
    <w:rsid w:val="00933DA0"/>
    <w:rsid w:val="00962FEE"/>
    <w:rsid w:val="009B31DE"/>
    <w:rsid w:val="009D21E9"/>
    <w:rsid w:val="00A136FE"/>
    <w:rsid w:val="00A238EF"/>
    <w:rsid w:val="00A34451"/>
    <w:rsid w:val="00A53944"/>
    <w:rsid w:val="00A778E7"/>
    <w:rsid w:val="00A8354C"/>
    <w:rsid w:val="00A92FBF"/>
    <w:rsid w:val="00B1537C"/>
    <w:rsid w:val="00B359BF"/>
    <w:rsid w:val="00B97DE0"/>
    <w:rsid w:val="00BA09A2"/>
    <w:rsid w:val="00BE5CF2"/>
    <w:rsid w:val="00BF0D7E"/>
    <w:rsid w:val="00C15B97"/>
    <w:rsid w:val="00C408D9"/>
    <w:rsid w:val="00C466EC"/>
    <w:rsid w:val="00C93DAF"/>
    <w:rsid w:val="00C96EB1"/>
    <w:rsid w:val="00CC684B"/>
    <w:rsid w:val="00D368A1"/>
    <w:rsid w:val="00D4046B"/>
    <w:rsid w:val="00DA3B48"/>
    <w:rsid w:val="00DE4455"/>
    <w:rsid w:val="00DE447B"/>
    <w:rsid w:val="00DF269A"/>
    <w:rsid w:val="00DF3288"/>
    <w:rsid w:val="00DF348A"/>
    <w:rsid w:val="00DF736A"/>
    <w:rsid w:val="00E40130"/>
    <w:rsid w:val="00E603DE"/>
    <w:rsid w:val="00E66B24"/>
    <w:rsid w:val="00E74BCC"/>
    <w:rsid w:val="00E77FE3"/>
    <w:rsid w:val="00E80972"/>
    <w:rsid w:val="00EA4014"/>
    <w:rsid w:val="00EC20BB"/>
    <w:rsid w:val="00ED607E"/>
    <w:rsid w:val="00F0065D"/>
    <w:rsid w:val="00F0454C"/>
    <w:rsid w:val="00F04AF8"/>
    <w:rsid w:val="00F45103"/>
    <w:rsid w:val="00F47CC6"/>
    <w:rsid w:val="00F73B1E"/>
    <w:rsid w:val="00F8495B"/>
    <w:rsid w:val="00F95B10"/>
    <w:rsid w:val="00FB27E8"/>
    <w:rsid w:val="00FC1B0C"/>
    <w:rsid w:val="00FD12B3"/>
    <w:rsid w:val="00FF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E2CE39"/>
  <w15:chartTrackingRefBased/>
  <w15:docId w15:val="{237FCCE6-21FE-4F2F-BF1A-3C45D04DE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689B"/>
    <w:pPr>
      <w:widowControl w:val="0"/>
      <w:spacing w:after="0" w:line="240" w:lineRule="auto"/>
      <w:ind w:firstLineChars="200" w:firstLine="200"/>
    </w:pPr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32689B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32689B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32689B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32689B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689B"/>
    <w:pPr>
      <w:keepNext/>
      <w:keepLines/>
      <w:numPr>
        <w:ilvl w:val="5"/>
        <w:numId w:val="5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689B"/>
    <w:pPr>
      <w:keepNext/>
      <w:keepLines/>
      <w:numPr>
        <w:ilvl w:val="6"/>
        <w:numId w:val="5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689B"/>
    <w:pPr>
      <w:keepNext/>
      <w:keepLines/>
      <w:numPr>
        <w:ilvl w:val="7"/>
        <w:numId w:val="5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689B"/>
    <w:pPr>
      <w:keepNext/>
      <w:keepLines/>
      <w:numPr>
        <w:ilvl w:val="8"/>
        <w:numId w:val="5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32689B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32689B"/>
  </w:style>
  <w:style w:type="paragraph" w:styleId="a3">
    <w:name w:val="Normal (Web)"/>
    <w:basedOn w:val="a"/>
    <w:uiPriority w:val="99"/>
    <w:semiHidden/>
    <w:unhideWhenUsed/>
    <w:rsid w:val="00452807"/>
    <w:pPr>
      <w:widowControl/>
      <w:spacing w:before="100" w:beforeAutospacing="1" w:after="100" w:afterAutospacing="1"/>
      <w:jc w:val="left"/>
    </w:pPr>
    <w:rPr>
      <w:rFonts w:ascii="Gulim" w:eastAsia="Gulim" w:hAnsi="Gulim" w:cs="Gulim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326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32689B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a6">
    <w:name w:val="footer"/>
    <w:basedOn w:val="a"/>
    <w:link w:val="a7"/>
    <w:uiPriority w:val="99"/>
    <w:unhideWhenUsed/>
    <w:rsid w:val="00326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32689B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a8">
    <w:name w:val="Balloon Text"/>
    <w:basedOn w:val="a"/>
    <w:link w:val="a9"/>
    <w:uiPriority w:val="99"/>
    <w:semiHidden/>
    <w:unhideWhenUsed/>
    <w:rsid w:val="0032689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2689B"/>
    <w:rPr>
      <w:rFonts w:ascii="Times New Roman" w:eastAsia="Times New Roman" w:hAnsi="Times New Roman" w:cs="Times New Roman"/>
      <w:sz w:val="18"/>
      <w:szCs w:val="18"/>
      <w:lang w:eastAsia="zh-CN"/>
    </w:rPr>
  </w:style>
  <w:style w:type="character" w:styleId="aa">
    <w:name w:val="annotation reference"/>
    <w:basedOn w:val="a0"/>
    <w:uiPriority w:val="99"/>
    <w:semiHidden/>
    <w:unhideWhenUsed/>
    <w:rsid w:val="00D4046B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D4046B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D4046B"/>
  </w:style>
  <w:style w:type="paragraph" w:styleId="ad">
    <w:name w:val="annotation subject"/>
    <w:basedOn w:val="ab"/>
    <w:next w:val="ab"/>
    <w:link w:val="ae"/>
    <w:uiPriority w:val="99"/>
    <w:semiHidden/>
    <w:unhideWhenUsed/>
    <w:rsid w:val="00D4046B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D4046B"/>
    <w:rPr>
      <w:b/>
      <w:bCs/>
    </w:rPr>
  </w:style>
  <w:style w:type="paragraph" w:styleId="af">
    <w:name w:val="List Paragraph"/>
    <w:basedOn w:val="a"/>
    <w:uiPriority w:val="1"/>
    <w:qFormat/>
    <w:rsid w:val="0032689B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customStyle="1" w:styleId="Abstract">
    <w:name w:val="Abstract"/>
    <w:basedOn w:val="a"/>
    <w:autoRedefine/>
    <w:qFormat/>
    <w:rsid w:val="0032689B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32689B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32689B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32689B"/>
    <w:rPr>
      <w:rFonts w:ascii="Times New Roman" w:eastAsia="Times New Roman" w:hAnsi="Times New Roman" w:cs="Times New Roman"/>
      <w:b/>
      <w:kern w:val="0"/>
      <w:sz w:val="24"/>
      <w:szCs w:val="24"/>
      <w:lang w:eastAsia="zh-CN"/>
    </w:rPr>
  </w:style>
  <w:style w:type="paragraph" w:customStyle="1" w:styleId="TableParagraph">
    <w:name w:val="Table Paragraph"/>
    <w:basedOn w:val="a"/>
    <w:uiPriority w:val="1"/>
    <w:qFormat/>
    <w:rsid w:val="0032689B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0">
    <w:name w:val="版权信息"/>
    <w:basedOn w:val="a"/>
    <w:autoRedefine/>
    <w:qFormat/>
    <w:rsid w:val="0032689B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32689B"/>
    <w:rPr>
      <w:rFonts w:ascii="Times New Roman" w:eastAsia="Times New Roman" w:hAnsi="Times New Roman" w:cs="Book Antiqua"/>
      <w:b/>
      <w:bCs/>
      <w:kern w:val="0"/>
      <w:sz w:val="24"/>
      <w:szCs w:val="20"/>
      <w:lang w:eastAsia="zh-CN"/>
    </w:rPr>
  </w:style>
  <w:style w:type="character" w:customStyle="1" w:styleId="20">
    <w:name w:val="标题 2 字符"/>
    <w:aliases w:val="二级标题 字符"/>
    <w:link w:val="2"/>
    <w:uiPriority w:val="9"/>
    <w:rsid w:val="0032689B"/>
    <w:rPr>
      <w:rFonts w:ascii="Times New Roman" w:eastAsia="Times New Roman" w:hAnsi="Times New Roman" w:cs="Times New Roman"/>
      <w:b/>
      <w:bCs/>
      <w:i/>
      <w:sz w:val="22"/>
      <w:szCs w:val="21"/>
      <w:lang w:eastAsia="zh-CN"/>
    </w:rPr>
  </w:style>
  <w:style w:type="character" w:customStyle="1" w:styleId="30">
    <w:name w:val="标题 3 字符"/>
    <w:aliases w:val="三级标题 字符"/>
    <w:link w:val="3"/>
    <w:uiPriority w:val="9"/>
    <w:rsid w:val="0032689B"/>
    <w:rPr>
      <w:rFonts w:ascii="Times New Roman" w:eastAsia="Times New Roman" w:hAnsi="Times New Roman" w:cs="Times New Roman"/>
      <w:bCs/>
      <w:i/>
      <w:sz w:val="22"/>
      <w:szCs w:val="32"/>
      <w:lang w:eastAsia="zh-CN"/>
    </w:rPr>
  </w:style>
  <w:style w:type="character" w:customStyle="1" w:styleId="40">
    <w:name w:val="标题 4 字符"/>
    <w:link w:val="4"/>
    <w:uiPriority w:val="9"/>
    <w:rsid w:val="0032689B"/>
    <w:rPr>
      <w:rFonts w:ascii="Calibri Light" w:eastAsia="NimbusRomNo9L" w:hAnsi="Calibri Light" w:cs="NimbusRomNo9L"/>
      <w:b/>
      <w:bCs/>
      <w:kern w:val="0"/>
      <w:sz w:val="28"/>
      <w:szCs w:val="28"/>
      <w:lang w:eastAsia="zh-CN"/>
    </w:rPr>
  </w:style>
  <w:style w:type="character" w:customStyle="1" w:styleId="60">
    <w:name w:val="标题 6 字符"/>
    <w:basedOn w:val="a0"/>
    <w:link w:val="6"/>
    <w:uiPriority w:val="9"/>
    <w:semiHidden/>
    <w:rsid w:val="0032689B"/>
    <w:rPr>
      <w:rFonts w:asciiTheme="majorHAnsi" w:eastAsiaTheme="majorEastAsia" w:hAnsiTheme="majorHAnsi" w:cstheme="majorBidi"/>
      <w:b/>
      <w:bCs/>
      <w:sz w:val="24"/>
      <w:szCs w:val="24"/>
      <w:lang w:eastAsia="zh-CN"/>
    </w:rPr>
  </w:style>
  <w:style w:type="character" w:customStyle="1" w:styleId="70">
    <w:name w:val="标题 7 字符"/>
    <w:basedOn w:val="a0"/>
    <w:link w:val="7"/>
    <w:uiPriority w:val="9"/>
    <w:semiHidden/>
    <w:rsid w:val="0032689B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80">
    <w:name w:val="标题 8 字符"/>
    <w:basedOn w:val="a0"/>
    <w:link w:val="8"/>
    <w:uiPriority w:val="9"/>
    <w:semiHidden/>
    <w:rsid w:val="0032689B"/>
    <w:rPr>
      <w:rFonts w:asciiTheme="majorHAnsi" w:eastAsiaTheme="majorEastAsia" w:hAnsiTheme="majorHAnsi" w:cstheme="majorBidi"/>
      <w:sz w:val="24"/>
      <w:szCs w:val="24"/>
      <w:lang w:eastAsia="zh-CN"/>
    </w:rPr>
  </w:style>
  <w:style w:type="character" w:customStyle="1" w:styleId="90">
    <w:name w:val="标题 9 字符"/>
    <w:basedOn w:val="a0"/>
    <w:link w:val="9"/>
    <w:uiPriority w:val="9"/>
    <w:semiHidden/>
    <w:rsid w:val="0032689B"/>
    <w:rPr>
      <w:rFonts w:asciiTheme="majorHAnsi" w:eastAsiaTheme="majorEastAsia" w:hAnsiTheme="majorHAnsi" w:cstheme="majorBidi"/>
      <w:sz w:val="21"/>
      <w:szCs w:val="21"/>
      <w:lang w:eastAsia="zh-CN"/>
    </w:rPr>
  </w:style>
  <w:style w:type="paragraph" w:customStyle="1" w:styleId="af1">
    <w:name w:val="表题"/>
    <w:basedOn w:val="a"/>
    <w:autoRedefine/>
    <w:qFormat/>
    <w:rsid w:val="0032689B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f2">
    <w:name w:val="表注"/>
    <w:basedOn w:val="a"/>
    <w:autoRedefine/>
    <w:qFormat/>
    <w:rsid w:val="0032689B"/>
    <w:pPr>
      <w:snapToGrid w:val="0"/>
      <w:ind w:firstLineChars="0" w:firstLine="0"/>
    </w:pPr>
  </w:style>
  <w:style w:type="paragraph" w:customStyle="1" w:styleId="af3">
    <w:name w:val="参考文献"/>
    <w:basedOn w:val="a"/>
    <w:autoRedefine/>
    <w:qFormat/>
    <w:rsid w:val="0032689B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f4">
    <w:name w:val="Hyperlink"/>
    <w:uiPriority w:val="99"/>
    <w:unhideWhenUsed/>
    <w:rsid w:val="0032689B"/>
    <w:rPr>
      <w:color w:val="0563C1"/>
      <w:u w:val="single"/>
    </w:rPr>
  </w:style>
  <w:style w:type="paragraph" w:customStyle="1" w:styleId="af5">
    <w:name w:val="稿件类型"/>
    <w:basedOn w:val="a"/>
    <w:autoRedefine/>
    <w:qFormat/>
    <w:rsid w:val="0032689B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6">
    <w:name w:val="关键词"/>
    <w:basedOn w:val="Keywords"/>
    <w:autoRedefine/>
    <w:qFormat/>
    <w:rsid w:val="0032689B"/>
    <w:rPr>
      <w:rFonts w:eastAsia="Times New Roman"/>
      <w:b w:val="0"/>
    </w:rPr>
  </w:style>
  <w:style w:type="character" w:styleId="af7">
    <w:name w:val="line number"/>
    <w:uiPriority w:val="99"/>
    <w:semiHidden/>
    <w:unhideWhenUsed/>
    <w:rsid w:val="0032689B"/>
  </w:style>
  <w:style w:type="paragraph" w:customStyle="1" w:styleId="af8">
    <w:name w:val="机构信息"/>
    <w:basedOn w:val="a"/>
    <w:link w:val="af9"/>
    <w:autoRedefine/>
    <w:qFormat/>
    <w:rsid w:val="0032689B"/>
    <w:pPr>
      <w:ind w:firstLineChars="0" w:firstLine="0"/>
    </w:pPr>
    <w:rPr>
      <w:rFonts w:cstheme="minorBidi"/>
    </w:rPr>
  </w:style>
  <w:style w:type="character" w:customStyle="1" w:styleId="af9">
    <w:name w:val="机构信息 字符"/>
    <w:link w:val="af8"/>
    <w:rsid w:val="0032689B"/>
    <w:rPr>
      <w:rFonts w:ascii="Times New Roman" w:eastAsia="Times New Roman" w:hAnsi="Times New Roman"/>
      <w:sz w:val="21"/>
      <w:szCs w:val="21"/>
      <w:lang w:eastAsia="zh-CN"/>
    </w:rPr>
  </w:style>
  <w:style w:type="paragraph" w:customStyle="1" w:styleId="afa">
    <w:name w:val="接收日期"/>
    <w:basedOn w:val="a"/>
    <w:autoRedefine/>
    <w:qFormat/>
    <w:rsid w:val="0032689B"/>
    <w:pPr>
      <w:ind w:firstLineChars="0" w:firstLine="0"/>
    </w:pPr>
  </w:style>
  <w:style w:type="paragraph" w:styleId="afb">
    <w:name w:val="caption"/>
    <w:basedOn w:val="a"/>
    <w:next w:val="a"/>
    <w:autoRedefine/>
    <w:uiPriority w:val="35"/>
    <w:unhideWhenUsed/>
    <w:qFormat/>
    <w:rsid w:val="0032689B"/>
    <w:pPr>
      <w:ind w:firstLineChars="0" w:firstLine="0"/>
    </w:pPr>
  </w:style>
  <w:style w:type="paragraph" w:customStyle="1" w:styleId="afc">
    <w:name w:val="通讯作者"/>
    <w:basedOn w:val="a"/>
    <w:autoRedefine/>
    <w:qFormat/>
    <w:rsid w:val="0032689B"/>
    <w:pPr>
      <w:ind w:firstLineChars="0" w:firstLine="0"/>
    </w:pPr>
  </w:style>
  <w:style w:type="paragraph" w:customStyle="1" w:styleId="afd">
    <w:name w:val="图注"/>
    <w:basedOn w:val="a"/>
    <w:autoRedefine/>
    <w:qFormat/>
    <w:rsid w:val="0032689B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32689B"/>
    <w:pPr>
      <w:spacing w:after="0" w:line="240" w:lineRule="auto"/>
      <w:jc w:val="left"/>
    </w:pPr>
    <w:rPr>
      <w:rFonts w:ascii="Times New Roman" w:eastAsia="宋体" w:hAnsi="Times New Roman" w:cs="Times New Roman"/>
      <w:kern w:val="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32689B"/>
    <w:pPr>
      <w:spacing w:after="0" w:line="240" w:lineRule="auto"/>
      <w:jc w:val="left"/>
    </w:pPr>
    <w:rPr>
      <w:rFonts w:ascii="Times New Roman" w:eastAsia="宋体" w:hAnsi="Times New Roman" w:cs="Times New Roman"/>
      <w:kern w:val="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32689B"/>
    <w:pPr>
      <w:spacing w:after="0" w:line="240" w:lineRule="auto"/>
      <w:jc w:val="left"/>
    </w:pPr>
    <w:rPr>
      <w:rFonts w:ascii="Times New Roman" w:eastAsia="宋体" w:hAnsi="Times New Roman" w:cs="Times New Roman"/>
      <w:kern w:val="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e">
    <w:name w:val="文章标题"/>
    <w:basedOn w:val="a"/>
    <w:link w:val="aff"/>
    <w:autoRedefine/>
    <w:qFormat/>
    <w:rsid w:val="0032689B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">
    <w:name w:val="文章标题 字符"/>
    <w:link w:val="afe"/>
    <w:rsid w:val="0032689B"/>
    <w:rPr>
      <w:rFonts w:ascii="Times New Roman" w:eastAsia="Times New Roman" w:hAnsi="Times New Roman"/>
      <w:b/>
      <w:bCs/>
      <w:spacing w:val="-8"/>
      <w:sz w:val="36"/>
      <w:szCs w:val="36"/>
      <w:lang w:eastAsia="zh-CN"/>
    </w:rPr>
  </w:style>
  <w:style w:type="numbering" w:customStyle="1" w:styleId="11">
    <w:name w:val="无列表1"/>
    <w:next w:val="a2"/>
    <w:uiPriority w:val="99"/>
    <w:semiHidden/>
    <w:unhideWhenUsed/>
    <w:rsid w:val="0032689B"/>
  </w:style>
  <w:style w:type="paragraph" w:customStyle="1" w:styleId="aff0">
    <w:name w:val="摘要"/>
    <w:basedOn w:val="Abstract"/>
    <w:autoRedefine/>
    <w:qFormat/>
    <w:rsid w:val="0032689B"/>
    <w:rPr>
      <w:b w:val="0"/>
      <w:sz w:val="21"/>
      <w:szCs w:val="21"/>
    </w:rPr>
  </w:style>
  <w:style w:type="paragraph" w:styleId="aff1">
    <w:name w:val="Body Text"/>
    <w:basedOn w:val="a"/>
    <w:link w:val="aff2"/>
    <w:autoRedefine/>
    <w:uiPriority w:val="1"/>
    <w:qFormat/>
    <w:rsid w:val="0032689B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2">
    <w:name w:val="正文文本 字符"/>
    <w:link w:val="aff1"/>
    <w:uiPriority w:val="1"/>
    <w:rsid w:val="0032689B"/>
    <w:rPr>
      <w:rFonts w:ascii="Times New Roman" w:eastAsia="Times New Roman" w:hAnsi="Times New Roman" w:cs="Times New Roman"/>
      <w:kern w:val="0"/>
      <w:sz w:val="21"/>
      <w:szCs w:val="21"/>
      <w:lang w:eastAsia="zh-CN"/>
    </w:rPr>
  </w:style>
  <w:style w:type="paragraph" w:customStyle="1" w:styleId="aff3">
    <w:name w:val="致谢部分"/>
    <w:basedOn w:val="aff1"/>
    <w:link w:val="aff4"/>
    <w:autoRedefine/>
    <w:qFormat/>
    <w:rsid w:val="0032689B"/>
    <w:pPr>
      <w:ind w:firstLineChars="0" w:firstLine="0"/>
    </w:pPr>
    <w:rPr>
      <w:b/>
      <w:sz w:val="24"/>
      <w:szCs w:val="24"/>
    </w:rPr>
  </w:style>
  <w:style w:type="character" w:customStyle="1" w:styleId="aff4">
    <w:name w:val="致谢部分 字符"/>
    <w:basedOn w:val="aff2"/>
    <w:link w:val="aff3"/>
    <w:rsid w:val="0032689B"/>
    <w:rPr>
      <w:rFonts w:ascii="Times New Roman" w:eastAsia="Times New Roman" w:hAnsi="Times New Roman" w:cs="Times New Roman"/>
      <w:b/>
      <w:kern w:val="0"/>
      <w:sz w:val="24"/>
      <w:szCs w:val="24"/>
      <w:lang w:eastAsia="zh-CN"/>
    </w:rPr>
  </w:style>
  <w:style w:type="paragraph" w:customStyle="1" w:styleId="aff5">
    <w:name w:val="作者信息"/>
    <w:basedOn w:val="a"/>
    <w:autoRedefine/>
    <w:qFormat/>
    <w:rsid w:val="0032689B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990</Words>
  <Characters>5645</Characters>
  <Application>Microsoft Office Word</Application>
  <DocSecurity>0</DocSecurity>
  <Lines>47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sang-ah.lee</dc:creator>
  <cp:keywords/>
  <dc:description/>
  <cp:lastModifiedBy>Lelia</cp:lastModifiedBy>
  <cp:revision>45</cp:revision>
  <cp:lastPrinted>2022-06-22T14:09:00Z</cp:lastPrinted>
  <dcterms:created xsi:type="dcterms:W3CDTF">2022-08-08T12:00:00Z</dcterms:created>
  <dcterms:modified xsi:type="dcterms:W3CDTF">2023-02-27T01:10:00Z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0d65ccc439acb1dc421f62f5cbb6de60db731d2e44f7c52fa7470e67750a3f38</vt:lpwstr>
  </property>
</Properties>
</file>